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54" w:rsidRDefault="002D2D54" w:rsidP="002D2D54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אוגוסט  </w:t>
      </w:r>
      <w:r w:rsidRPr="00060E14">
        <w:rPr>
          <w:rFonts w:hint="cs"/>
          <w:b/>
          <w:bCs/>
          <w:color w:val="FF0000"/>
          <w:sz w:val="24"/>
          <w:szCs w:val="24"/>
          <w:rtl/>
        </w:rPr>
        <w:t>ספטמבר</w:t>
      </w:r>
      <w:r>
        <w:rPr>
          <w:rFonts w:hint="cs"/>
          <w:rtl/>
        </w:rPr>
        <w:t xml:space="preserve">   אוקטובר נובמבר   דצמבר   ינואר   פברואר   מרץ   אפריל   מאי   יוני   יולי</w:t>
      </w:r>
    </w:p>
    <w:p w:rsidR="00093D3E" w:rsidRDefault="00E36B83" w:rsidP="00E343F5">
      <w:pPr>
        <w:jc w:val="center"/>
        <w:rPr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טופס </w:t>
      </w:r>
      <w:r w:rsidR="00093D3E">
        <w:rPr>
          <w:rFonts w:hint="cs"/>
          <w:b/>
          <w:bCs/>
          <w:sz w:val="32"/>
          <w:szCs w:val="32"/>
          <w:rtl/>
        </w:rPr>
        <w:t xml:space="preserve">תיעוד מפגשי </w:t>
      </w:r>
      <w:r w:rsidR="00093D3E" w:rsidRPr="00D456C0">
        <w:rPr>
          <w:b/>
          <w:bCs/>
          <w:sz w:val="32"/>
          <w:szCs w:val="32"/>
          <w:rtl/>
        </w:rPr>
        <w:t xml:space="preserve">חונך </w:t>
      </w:r>
      <w:r w:rsidR="00093D3E">
        <w:rPr>
          <w:b/>
          <w:bCs/>
          <w:sz w:val="32"/>
          <w:szCs w:val="32"/>
          <w:rtl/>
        </w:rPr>
        <w:t>–מתמח</w:t>
      </w:r>
      <w:r w:rsidR="00093D3E">
        <w:rPr>
          <w:rFonts w:hint="cs"/>
          <w:b/>
          <w:bCs/>
          <w:sz w:val="32"/>
          <w:szCs w:val="32"/>
          <w:rtl/>
        </w:rPr>
        <w:t>ה - סיכום חודשי</w:t>
      </w:r>
    </w:p>
    <w:p w:rsidR="00093D3E" w:rsidRDefault="00093D3E" w:rsidP="00093D3E">
      <w:pPr>
        <w:rPr>
          <w:rtl/>
        </w:rPr>
      </w:pPr>
      <w:r w:rsidRPr="00072EBD">
        <w:rPr>
          <w:rFonts w:hint="cs"/>
          <w:b/>
          <w:bCs/>
          <w:rtl/>
        </w:rPr>
        <w:t>חודש</w:t>
      </w:r>
      <w:r>
        <w:rPr>
          <w:rFonts w:hint="cs"/>
          <w:rtl/>
        </w:rPr>
        <w:t>:</w:t>
      </w:r>
      <w:r w:rsidR="00072EBD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783216379"/>
          <w:placeholder>
            <w:docPart w:val="DefaultPlaceholder_-1854013440"/>
          </w:placeholder>
          <w:showingPlcHdr/>
        </w:sdtPr>
        <w:sdtEndPr/>
        <w:sdtContent>
          <w:r w:rsidRPr="001D6308">
            <w:rPr>
              <w:rStyle w:val="a7"/>
              <w:rtl/>
            </w:rPr>
            <w:t>לחץ או הקש כאן להזנת טקסט</w:t>
          </w:r>
          <w:r w:rsidRPr="001D6308">
            <w:rPr>
              <w:rStyle w:val="a7"/>
            </w:rPr>
            <w:t>.</w:t>
          </w:r>
        </w:sdtContent>
      </w:sdt>
    </w:p>
    <w:p w:rsidR="00093D3E" w:rsidRDefault="00093D3E" w:rsidP="00093D3E">
      <w:pPr>
        <w:rPr>
          <w:rtl/>
        </w:rPr>
      </w:pPr>
      <w:r w:rsidRPr="00072EBD">
        <w:rPr>
          <w:rFonts w:hint="cs"/>
          <w:b/>
          <w:bCs/>
          <w:rtl/>
        </w:rPr>
        <w:t>שם המתמחה</w:t>
      </w:r>
      <w:r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2111389024"/>
          <w:placeholder>
            <w:docPart w:val="DefaultPlaceholder_-1854013440"/>
          </w:placeholder>
          <w:showingPlcHdr/>
        </w:sdtPr>
        <w:sdtEndPr/>
        <w:sdtContent>
          <w:r w:rsidRPr="001D6308">
            <w:rPr>
              <w:rStyle w:val="a7"/>
              <w:rtl/>
            </w:rPr>
            <w:t>לחץ או הקש כאן להזנת טקסט</w:t>
          </w:r>
          <w:r w:rsidRPr="001D6308">
            <w:rPr>
              <w:rStyle w:val="a7"/>
            </w:rPr>
            <w:t>.</w:t>
          </w:r>
        </w:sdtContent>
      </w:sdt>
    </w:p>
    <w:p w:rsidR="00093D3E" w:rsidRDefault="00093D3E" w:rsidP="00072EBD">
      <w:pPr>
        <w:spacing w:after="0" w:line="240" w:lineRule="auto"/>
        <w:rPr>
          <w:rtl/>
        </w:rPr>
      </w:pPr>
      <w:r w:rsidRPr="00072EBD">
        <w:rPr>
          <w:rFonts w:hint="cs"/>
          <w:b/>
          <w:bCs/>
          <w:rtl/>
        </w:rPr>
        <w:t>תיאור המפגשים:</w:t>
      </w:r>
      <w:bookmarkStart w:id="0" w:name="_GoBack"/>
      <w:bookmarkEnd w:id="0"/>
    </w:p>
    <w:p w:rsidR="00072EBD" w:rsidRDefault="00072EBD" w:rsidP="00072EBD">
      <w:pPr>
        <w:spacing w:after="0" w:line="240" w:lineRule="auto"/>
        <w:rPr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15"/>
        <w:gridCol w:w="1355"/>
        <w:gridCol w:w="2266"/>
        <w:gridCol w:w="2343"/>
        <w:gridCol w:w="1617"/>
      </w:tblGrid>
      <w:tr w:rsidR="00093D3E" w:rsidTr="00072EBD">
        <w:trPr>
          <w:trHeight w:val="1253"/>
        </w:trPr>
        <w:tc>
          <w:tcPr>
            <w:tcW w:w="665" w:type="dxa"/>
          </w:tcPr>
          <w:p w:rsidR="00093D3E" w:rsidRPr="00072EBD" w:rsidRDefault="00093D3E">
            <w:pPr>
              <w:rPr>
                <w:b/>
                <w:bCs/>
                <w:rtl/>
              </w:rPr>
            </w:pPr>
            <w:proofErr w:type="spellStart"/>
            <w:r w:rsidRPr="00072EBD">
              <w:rPr>
                <w:rFonts w:hint="cs"/>
                <w:b/>
                <w:bCs/>
                <w:rtl/>
              </w:rPr>
              <w:t>מס"ד</w:t>
            </w:r>
            <w:proofErr w:type="spellEnd"/>
          </w:p>
        </w:tc>
        <w:tc>
          <w:tcPr>
            <w:tcW w:w="1356" w:type="dxa"/>
          </w:tcPr>
          <w:p w:rsidR="00093D3E" w:rsidRPr="00072EBD" w:rsidRDefault="00093D3E">
            <w:pPr>
              <w:rPr>
                <w:b/>
                <w:bCs/>
                <w:rtl/>
              </w:rPr>
            </w:pPr>
            <w:r w:rsidRPr="00072EBD">
              <w:rPr>
                <w:rFonts w:hint="cs"/>
                <w:b/>
                <w:bCs/>
                <w:rtl/>
              </w:rPr>
              <w:t>תאריך המפגש</w:t>
            </w:r>
          </w:p>
          <w:p w:rsidR="00093D3E" w:rsidRDefault="00093D3E">
            <w:pPr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072EBD">
              <w:rPr>
                <w:rFonts w:hint="cs"/>
                <w:sz w:val="20"/>
                <w:szCs w:val="20"/>
                <w:rtl/>
              </w:rPr>
              <w:t>במידה והמפגש לא מתקיים מומלץ לציין זאת ואת סיבת הביטול)</w:t>
            </w:r>
          </w:p>
        </w:tc>
        <w:tc>
          <w:tcPr>
            <w:tcW w:w="2268" w:type="dxa"/>
          </w:tcPr>
          <w:p w:rsidR="00093D3E" w:rsidRDefault="00093D3E">
            <w:pPr>
              <w:rPr>
                <w:rtl/>
              </w:rPr>
            </w:pPr>
            <w:r w:rsidRPr="00072EBD">
              <w:rPr>
                <w:rFonts w:hint="cs"/>
                <w:b/>
                <w:bCs/>
                <w:rtl/>
              </w:rPr>
              <w:t>תכנים שעלו במפגש</w:t>
            </w:r>
          </w:p>
        </w:tc>
        <w:tc>
          <w:tcPr>
            <w:tcW w:w="2345" w:type="dxa"/>
          </w:tcPr>
          <w:p w:rsidR="00093D3E" w:rsidRPr="00072EBD" w:rsidRDefault="00093D3E">
            <w:pPr>
              <w:rPr>
                <w:b/>
                <w:bCs/>
                <w:rtl/>
              </w:rPr>
            </w:pPr>
            <w:r w:rsidRPr="00072EBD">
              <w:rPr>
                <w:rFonts w:hint="cs"/>
                <w:b/>
                <w:bCs/>
                <w:rtl/>
              </w:rPr>
              <w:t>מטרה/</w:t>
            </w:r>
            <w:proofErr w:type="spellStart"/>
            <w:r w:rsidRPr="00072EBD">
              <w:rPr>
                <w:rFonts w:hint="cs"/>
                <w:b/>
                <w:bCs/>
                <w:rtl/>
              </w:rPr>
              <w:t>ות</w:t>
            </w:r>
            <w:proofErr w:type="spellEnd"/>
            <w:r w:rsidRPr="00072EBD">
              <w:rPr>
                <w:rFonts w:hint="cs"/>
                <w:b/>
                <w:bCs/>
                <w:rtl/>
              </w:rPr>
              <w:t xml:space="preserve"> ויעדים</w:t>
            </w:r>
          </w:p>
        </w:tc>
        <w:tc>
          <w:tcPr>
            <w:tcW w:w="1618" w:type="dxa"/>
          </w:tcPr>
          <w:p w:rsidR="00093D3E" w:rsidRDefault="00093D3E">
            <w:pPr>
              <w:rPr>
                <w:rtl/>
              </w:rPr>
            </w:pPr>
            <w:r w:rsidRPr="00072EBD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093D3E" w:rsidTr="00072EBD">
        <w:trPr>
          <w:trHeight w:val="148"/>
        </w:trPr>
        <w:tc>
          <w:tcPr>
            <w:tcW w:w="665" w:type="dxa"/>
          </w:tcPr>
          <w:p w:rsidR="00072EBD" w:rsidRDefault="00072EBD" w:rsidP="00FB72F1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  <w:p w:rsidR="00FB72F1" w:rsidRDefault="00FB72F1" w:rsidP="00FB72F1">
            <w:pPr>
              <w:rPr>
                <w:rtl/>
              </w:rPr>
            </w:pPr>
          </w:p>
          <w:p w:rsidR="00FB72F1" w:rsidRDefault="00FB72F1" w:rsidP="00FB72F1">
            <w:pPr>
              <w:rPr>
                <w:rtl/>
              </w:rPr>
            </w:pPr>
          </w:p>
          <w:p w:rsidR="00FB72F1" w:rsidRDefault="00FB72F1" w:rsidP="00FB72F1">
            <w:pPr>
              <w:rPr>
                <w:rtl/>
              </w:rPr>
            </w:pPr>
          </w:p>
          <w:p w:rsidR="00FB72F1" w:rsidRDefault="00FB72F1" w:rsidP="00FB72F1">
            <w:pPr>
              <w:rPr>
                <w:rtl/>
              </w:rPr>
            </w:pPr>
          </w:p>
          <w:p w:rsidR="00072EBD" w:rsidRDefault="00072EBD">
            <w:pPr>
              <w:rPr>
                <w:rtl/>
              </w:rPr>
            </w:pPr>
          </w:p>
        </w:tc>
        <w:tc>
          <w:tcPr>
            <w:tcW w:w="1356" w:type="dxa"/>
          </w:tcPr>
          <w:p w:rsidR="00093D3E" w:rsidRDefault="00093D3E">
            <w:pPr>
              <w:rPr>
                <w:rtl/>
              </w:rPr>
            </w:pPr>
          </w:p>
        </w:tc>
        <w:tc>
          <w:tcPr>
            <w:tcW w:w="2268" w:type="dxa"/>
          </w:tcPr>
          <w:p w:rsidR="00093D3E" w:rsidRDefault="00093D3E">
            <w:pPr>
              <w:rPr>
                <w:rtl/>
              </w:rPr>
            </w:pPr>
          </w:p>
        </w:tc>
        <w:tc>
          <w:tcPr>
            <w:tcW w:w="2345" w:type="dxa"/>
          </w:tcPr>
          <w:p w:rsidR="00093D3E" w:rsidRDefault="00093D3E">
            <w:pPr>
              <w:rPr>
                <w:rtl/>
              </w:rPr>
            </w:pPr>
          </w:p>
        </w:tc>
        <w:tc>
          <w:tcPr>
            <w:tcW w:w="1618" w:type="dxa"/>
          </w:tcPr>
          <w:p w:rsidR="00093D3E" w:rsidRDefault="00093D3E">
            <w:pPr>
              <w:rPr>
                <w:rtl/>
              </w:rPr>
            </w:pPr>
          </w:p>
        </w:tc>
      </w:tr>
      <w:tr w:rsidR="00093D3E" w:rsidTr="00072EBD">
        <w:trPr>
          <w:trHeight w:val="157"/>
        </w:trPr>
        <w:tc>
          <w:tcPr>
            <w:tcW w:w="665" w:type="dxa"/>
          </w:tcPr>
          <w:p w:rsidR="00093D3E" w:rsidRDefault="00093D3E">
            <w:pPr>
              <w:rPr>
                <w:rtl/>
              </w:rPr>
            </w:pPr>
          </w:p>
          <w:p w:rsidR="00072EBD" w:rsidRDefault="00072EBD" w:rsidP="00FB72F1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  <w:p w:rsidR="00FB72F1" w:rsidRDefault="00FB72F1" w:rsidP="00FB72F1">
            <w:pPr>
              <w:rPr>
                <w:rtl/>
              </w:rPr>
            </w:pPr>
          </w:p>
          <w:p w:rsidR="00FB72F1" w:rsidRDefault="00FB72F1" w:rsidP="00FB72F1">
            <w:pPr>
              <w:rPr>
                <w:rtl/>
              </w:rPr>
            </w:pPr>
          </w:p>
          <w:p w:rsidR="00FB72F1" w:rsidRDefault="00FB72F1" w:rsidP="00FB72F1">
            <w:pPr>
              <w:rPr>
                <w:rtl/>
              </w:rPr>
            </w:pPr>
          </w:p>
          <w:p w:rsidR="00FB72F1" w:rsidRDefault="00FB72F1" w:rsidP="00FB72F1">
            <w:pPr>
              <w:rPr>
                <w:rtl/>
              </w:rPr>
            </w:pPr>
          </w:p>
        </w:tc>
        <w:tc>
          <w:tcPr>
            <w:tcW w:w="1356" w:type="dxa"/>
          </w:tcPr>
          <w:p w:rsidR="00093D3E" w:rsidRDefault="00093D3E">
            <w:pPr>
              <w:rPr>
                <w:rtl/>
              </w:rPr>
            </w:pPr>
          </w:p>
        </w:tc>
        <w:tc>
          <w:tcPr>
            <w:tcW w:w="2268" w:type="dxa"/>
          </w:tcPr>
          <w:p w:rsidR="00093D3E" w:rsidRDefault="00093D3E">
            <w:pPr>
              <w:rPr>
                <w:rtl/>
              </w:rPr>
            </w:pPr>
          </w:p>
        </w:tc>
        <w:tc>
          <w:tcPr>
            <w:tcW w:w="2345" w:type="dxa"/>
          </w:tcPr>
          <w:p w:rsidR="00093D3E" w:rsidRDefault="00093D3E">
            <w:pPr>
              <w:rPr>
                <w:rtl/>
              </w:rPr>
            </w:pPr>
          </w:p>
        </w:tc>
        <w:tc>
          <w:tcPr>
            <w:tcW w:w="1618" w:type="dxa"/>
          </w:tcPr>
          <w:p w:rsidR="00093D3E" w:rsidRDefault="00093D3E">
            <w:pPr>
              <w:rPr>
                <w:rtl/>
              </w:rPr>
            </w:pPr>
          </w:p>
        </w:tc>
      </w:tr>
      <w:tr w:rsidR="00093D3E" w:rsidTr="00072EBD">
        <w:trPr>
          <w:trHeight w:val="148"/>
        </w:trPr>
        <w:tc>
          <w:tcPr>
            <w:tcW w:w="665" w:type="dxa"/>
          </w:tcPr>
          <w:p w:rsidR="00072EBD" w:rsidRDefault="00072EBD" w:rsidP="00FB72F1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  <w:p w:rsidR="00FB72F1" w:rsidRDefault="00FB72F1" w:rsidP="00FB72F1">
            <w:pPr>
              <w:rPr>
                <w:rtl/>
              </w:rPr>
            </w:pPr>
          </w:p>
          <w:p w:rsidR="00FB72F1" w:rsidRDefault="00FB72F1" w:rsidP="00FB72F1">
            <w:pPr>
              <w:rPr>
                <w:rtl/>
              </w:rPr>
            </w:pPr>
          </w:p>
          <w:p w:rsidR="00FB72F1" w:rsidRDefault="00FB72F1" w:rsidP="00FB72F1">
            <w:pPr>
              <w:rPr>
                <w:rtl/>
              </w:rPr>
            </w:pPr>
          </w:p>
          <w:p w:rsidR="00072EBD" w:rsidRDefault="00072EBD">
            <w:pPr>
              <w:rPr>
                <w:rtl/>
              </w:rPr>
            </w:pPr>
          </w:p>
          <w:p w:rsidR="00072EBD" w:rsidRDefault="00072EBD">
            <w:pPr>
              <w:rPr>
                <w:rtl/>
              </w:rPr>
            </w:pPr>
          </w:p>
        </w:tc>
        <w:tc>
          <w:tcPr>
            <w:tcW w:w="1356" w:type="dxa"/>
          </w:tcPr>
          <w:p w:rsidR="00093D3E" w:rsidRDefault="00093D3E">
            <w:pPr>
              <w:rPr>
                <w:rtl/>
              </w:rPr>
            </w:pPr>
          </w:p>
        </w:tc>
        <w:tc>
          <w:tcPr>
            <w:tcW w:w="2268" w:type="dxa"/>
          </w:tcPr>
          <w:p w:rsidR="00093D3E" w:rsidRDefault="00093D3E">
            <w:pPr>
              <w:rPr>
                <w:rtl/>
              </w:rPr>
            </w:pPr>
          </w:p>
        </w:tc>
        <w:tc>
          <w:tcPr>
            <w:tcW w:w="2345" w:type="dxa"/>
          </w:tcPr>
          <w:p w:rsidR="00093D3E" w:rsidRDefault="00093D3E">
            <w:pPr>
              <w:rPr>
                <w:rtl/>
              </w:rPr>
            </w:pPr>
          </w:p>
        </w:tc>
        <w:tc>
          <w:tcPr>
            <w:tcW w:w="1618" w:type="dxa"/>
          </w:tcPr>
          <w:p w:rsidR="00093D3E" w:rsidRDefault="00093D3E">
            <w:pPr>
              <w:rPr>
                <w:rtl/>
              </w:rPr>
            </w:pPr>
          </w:p>
        </w:tc>
      </w:tr>
      <w:tr w:rsidR="00093D3E" w:rsidTr="00072EBD">
        <w:trPr>
          <w:trHeight w:val="157"/>
        </w:trPr>
        <w:tc>
          <w:tcPr>
            <w:tcW w:w="665" w:type="dxa"/>
          </w:tcPr>
          <w:p w:rsidR="00072EBD" w:rsidRDefault="00072EBD" w:rsidP="00FB72F1">
            <w:pPr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  <w:p w:rsidR="00FB72F1" w:rsidRDefault="00FB72F1" w:rsidP="00FB72F1">
            <w:pPr>
              <w:rPr>
                <w:rtl/>
              </w:rPr>
            </w:pPr>
          </w:p>
          <w:p w:rsidR="00072EBD" w:rsidRDefault="00072EBD">
            <w:pPr>
              <w:rPr>
                <w:rtl/>
              </w:rPr>
            </w:pPr>
          </w:p>
          <w:p w:rsidR="00072EBD" w:rsidRDefault="00072EBD">
            <w:pPr>
              <w:rPr>
                <w:rtl/>
              </w:rPr>
            </w:pPr>
          </w:p>
          <w:p w:rsidR="00072EBD" w:rsidRDefault="00072EBD">
            <w:pPr>
              <w:rPr>
                <w:rtl/>
              </w:rPr>
            </w:pPr>
          </w:p>
          <w:p w:rsidR="00072EBD" w:rsidRDefault="00072EBD">
            <w:pPr>
              <w:rPr>
                <w:rtl/>
              </w:rPr>
            </w:pPr>
          </w:p>
        </w:tc>
        <w:tc>
          <w:tcPr>
            <w:tcW w:w="1356" w:type="dxa"/>
          </w:tcPr>
          <w:p w:rsidR="00093D3E" w:rsidRDefault="00093D3E">
            <w:pPr>
              <w:rPr>
                <w:rtl/>
              </w:rPr>
            </w:pPr>
          </w:p>
        </w:tc>
        <w:tc>
          <w:tcPr>
            <w:tcW w:w="2268" w:type="dxa"/>
          </w:tcPr>
          <w:p w:rsidR="00093D3E" w:rsidRDefault="00093D3E">
            <w:pPr>
              <w:rPr>
                <w:rtl/>
              </w:rPr>
            </w:pPr>
          </w:p>
        </w:tc>
        <w:tc>
          <w:tcPr>
            <w:tcW w:w="2345" w:type="dxa"/>
          </w:tcPr>
          <w:p w:rsidR="00093D3E" w:rsidRDefault="00093D3E">
            <w:pPr>
              <w:rPr>
                <w:rtl/>
              </w:rPr>
            </w:pPr>
          </w:p>
        </w:tc>
        <w:tc>
          <w:tcPr>
            <w:tcW w:w="1618" w:type="dxa"/>
          </w:tcPr>
          <w:p w:rsidR="00093D3E" w:rsidRDefault="00093D3E">
            <w:pPr>
              <w:rPr>
                <w:rtl/>
              </w:rPr>
            </w:pPr>
          </w:p>
        </w:tc>
      </w:tr>
      <w:tr w:rsidR="00093D3E" w:rsidTr="00072EBD">
        <w:trPr>
          <w:trHeight w:val="148"/>
        </w:trPr>
        <w:tc>
          <w:tcPr>
            <w:tcW w:w="665" w:type="dxa"/>
          </w:tcPr>
          <w:p w:rsidR="00093D3E" w:rsidRDefault="00072EBD">
            <w:pPr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  <w:p w:rsidR="00072EBD" w:rsidRDefault="00072EBD">
            <w:pPr>
              <w:rPr>
                <w:rtl/>
              </w:rPr>
            </w:pPr>
          </w:p>
          <w:p w:rsidR="00072EBD" w:rsidRDefault="00072EBD">
            <w:pPr>
              <w:rPr>
                <w:rtl/>
              </w:rPr>
            </w:pPr>
          </w:p>
          <w:p w:rsidR="00072EBD" w:rsidRDefault="00072EBD">
            <w:pPr>
              <w:rPr>
                <w:rtl/>
              </w:rPr>
            </w:pPr>
          </w:p>
          <w:p w:rsidR="00072EBD" w:rsidRDefault="00072EBD">
            <w:pPr>
              <w:rPr>
                <w:rtl/>
              </w:rPr>
            </w:pPr>
          </w:p>
          <w:p w:rsidR="00072EBD" w:rsidRDefault="00072EBD">
            <w:pPr>
              <w:rPr>
                <w:rtl/>
              </w:rPr>
            </w:pPr>
          </w:p>
          <w:p w:rsidR="00072EBD" w:rsidRDefault="00072EBD">
            <w:pPr>
              <w:rPr>
                <w:rtl/>
              </w:rPr>
            </w:pPr>
          </w:p>
        </w:tc>
        <w:tc>
          <w:tcPr>
            <w:tcW w:w="1356" w:type="dxa"/>
          </w:tcPr>
          <w:p w:rsidR="00093D3E" w:rsidRDefault="00093D3E">
            <w:pPr>
              <w:rPr>
                <w:rtl/>
              </w:rPr>
            </w:pPr>
          </w:p>
        </w:tc>
        <w:tc>
          <w:tcPr>
            <w:tcW w:w="2268" w:type="dxa"/>
          </w:tcPr>
          <w:p w:rsidR="00093D3E" w:rsidRDefault="00093D3E">
            <w:pPr>
              <w:rPr>
                <w:rtl/>
              </w:rPr>
            </w:pPr>
          </w:p>
        </w:tc>
        <w:tc>
          <w:tcPr>
            <w:tcW w:w="2345" w:type="dxa"/>
          </w:tcPr>
          <w:p w:rsidR="00093D3E" w:rsidRDefault="00093D3E">
            <w:pPr>
              <w:rPr>
                <w:rtl/>
              </w:rPr>
            </w:pPr>
          </w:p>
        </w:tc>
        <w:tc>
          <w:tcPr>
            <w:tcW w:w="1618" w:type="dxa"/>
          </w:tcPr>
          <w:p w:rsidR="00093D3E" w:rsidRDefault="00093D3E">
            <w:pPr>
              <w:rPr>
                <w:rtl/>
              </w:rPr>
            </w:pPr>
          </w:p>
        </w:tc>
      </w:tr>
    </w:tbl>
    <w:p w:rsidR="00093D3E" w:rsidRDefault="00093D3E" w:rsidP="00E343F5">
      <w:pPr>
        <w:rPr>
          <w:rtl/>
        </w:rPr>
      </w:pPr>
    </w:p>
    <w:p w:rsidR="00461672" w:rsidRDefault="00461672" w:rsidP="00461672">
      <w:pPr>
        <w:rPr>
          <w:b/>
          <w:bCs/>
          <w:color w:val="000000"/>
          <w:rtl/>
        </w:rPr>
      </w:pPr>
      <w:r w:rsidRPr="00461672">
        <w:rPr>
          <w:b/>
          <w:bCs/>
          <w:color w:val="000000"/>
          <w:rtl/>
        </w:rPr>
        <w:t>יעדים ומשימות לקראת החודש הבא</w:t>
      </w:r>
      <w:r>
        <w:rPr>
          <w:b/>
          <w:bCs/>
          <w:color w:val="000000"/>
        </w:rPr>
        <w:t xml:space="preserve"> </w:t>
      </w:r>
      <w:r w:rsidRPr="00461672">
        <w:rPr>
          <w:b/>
          <w:bCs/>
          <w:color w:val="000000"/>
        </w:rPr>
        <w:t>:</w:t>
      </w:r>
      <w:sdt>
        <w:sdtPr>
          <w:rPr>
            <w:b/>
            <w:bCs/>
            <w:color w:val="000000"/>
            <w:rtl/>
          </w:rPr>
          <w:id w:val="1124816782"/>
          <w:placeholder>
            <w:docPart w:val="DefaultPlaceholder_-1854013440"/>
          </w:placeholder>
          <w:showingPlcHdr/>
          <w:text/>
        </w:sdtPr>
        <w:sdtEndPr/>
        <w:sdtContent>
          <w:r w:rsidRPr="001D6308">
            <w:rPr>
              <w:rStyle w:val="a7"/>
              <w:rtl/>
            </w:rPr>
            <w:t>לחץ או הקש כאן להזנת טקסט</w:t>
          </w:r>
          <w:r w:rsidRPr="001D6308">
            <w:rPr>
              <w:rStyle w:val="a7"/>
            </w:rPr>
            <w:t>.</w:t>
          </w:r>
        </w:sdtContent>
      </w:sdt>
    </w:p>
    <w:p w:rsidR="00461672" w:rsidRPr="00461672" w:rsidRDefault="00461672" w:rsidP="00461672">
      <w:pPr>
        <w:rPr>
          <w:b/>
          <w:bCs/>
          <w:color w:val="000000"/>
        </w:rPr>
      </w:pPr>
      <w:r w:rsidRPr="00461672">
        <w:rPr>
          <w:b/>
          <w:bCs/>
          <w:color w:val="000000"/>
          <w:rtl/>
        </w:rPr>
        <w:t>מחשבות ותובנות</w:t>
      </w:r>
      <w:r w:rsidRPr="00461672">
        <w:rPr>
          <w:b/>
          <w:bCs/>
          <w:color w:val="000000"/>
        </w:rPr>
        <w:t>:</w:t>
      </w:r>
      <w:r>
        <w:rPr>
          <w:rFonts w:hint="cs"/>
          <w:b/>
          <w:bCs/>
          <w:color w:val="000000"/>
          <w:rtl/>
        </w:rPr>
        <w:t xml:space="preserve">  </w:t>
      </w:r>
      <w:sdt>
        <w:sdtPr>
          <w:rPr>
            <w:rFonts w:hint="cs"/>
            <w:b/>
            <w:bCs/>
            <w:color w:val="000000"/>
            <w:rtl/>
          </w:rPr>
          <w:id w:val="-1443693510"/>
          <w:placeholder>
            <w:docPart w:val="DefaultPlaceholder_-1854013440"/>
          </w:placeholder>
          <w:showingPlcHdr/>
          <w:text/>
        </w:sdtPr>
        <w:sdtEndPr/>
        <w:sdtContent>
          <w:r w:rsidRPr="001D6308">
            <w:rPr>
              <w:rStyle w:val="a7"/>
              <w:rtl/>
            </w:rPr>
            <w:t>לחץ או הקש כאן להזנת טקסט</w:t>
          </w:r>
          <w:r w:rsidRPr="001D6308">
            <w:rPr>
              <w:rStyle w:val="a7"/>
            </w:rPr>
            <w:t>.</w:t>
          </w:r>
        </w:sdtContent>
      </w:sdt>
    </w:p>
    <w:sectPr w:rsidR="00461672" w:rsidRPr="00461672" w:rsidSect="00B227A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3A" w:rsidRDefault="0083113A" w:rsidP="00093D3E">
      <w:pPr>
        <w:spacing w:after="0" w:line="240" w:lineRule="auto"/>
      </w:pPr>
      <w:r>
        <w:separator/>
      </w:r>
    </w:p>
  </w:endnote>
  <w:endnote w:type="continuationSeparator" w:id="0">
    <w:p w:rsidR="0083113A" w:rsidRDefault="0083113A" w:rsidP="000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3A" w:rsidRDefault="0083113A" w:rsidP="00093D3E">
      <w:pPr>
        <w:spacing w:after="0" w:line="240" w:lineRule="auto"/>
      </w:pPr>
      <w:r>
        <w:separator/>
      </w:r>
    </w:p>
  </w:footnote>
  <w:footnote w:type="continuationSeparator" w:id="0">
    <w:p w:rsidR="0083113A" w:rsidRDefault="0083113A" w:rsidP="000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9D" w:rsidRDefault="0047569D" w:rsidP="0047569D">
    <w:pPr>
      <w:spacing w:line="264" w:lineRule="auto"/>
      <w:rPr>
        <w:cs/>
      </w:rPr>
    </w:pPr>
    <w:r w:rsidRPr="007907CC">
      <w:rPr>
        <w:noProof/>
      </w:rPr>
      <w:drawing>
        <wp:anchor distT="0" distB="0" distL="114300" distR="114300" simplePos="0" relativeHeight="251661312" behindDoc="0" locked="0" layoutInCell="1" allowOverlap="1" wp14:anchorId="494F4E06" wp14:editId="02710DEE">
          <wp:simplePos x="0" y="0"/>
          <wp:positionH relativeFrom="column">
            <wp:posOffset>2314575</wp:posOffset>
          </wp:positionH>
          <wp:positionV relativeFrom="paragraph">
            <wp:posOffset>-151765</wp:posOffset>
          </wp:positionV>
          <wp:extent cx="788035" cy="554990"/>
          <wp:effectExtent l="0" t="0" r="0" b="0"/>
          <wp:wrapThrough wrapText="bothSides">
            <wp:wrapPolygon edited="0">
              <wp:start x="0" y="0"/>
              <wp:lineTo x="0" y="20760"/>
              <wp:lineTo x="20886" y="20760"/>
              <wp:lineTo x="20886" y="0"/>
              <wp:lineTo x="0" y="0"/>
            </wp:wrapPolygon>
          </wp:wrapThrough>
          <wp:docPr id="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2D936" wp14:editId="2863F7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26670" t="0" r="0" b="26670"/>
              <wp:wrapNone/>
              <wp:docPr id="222" name="מלבן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DFDE4C" id="מלבן 222" o:spid="_x0000_s1026" style="position:absolute;left:0;text-align:left;margin-left:0;margin-top:0;width:580.8pt;height:752.4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" filled="f" strokecolor="#747070 [1614]" strokeweight="1.25pt">
              <w10:wrap anchorx="page" anchory="page"/>
            </v:rect>
          </w:pict>
        </mc:Fallback>
      </mc:AlternateContent>
    </w:r>
  </w:p>
  <w:p w:rsidR="00093D3E" w:rsidRDefault="00093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3E"/>
    <w:rsid w:val="00010AE3"/>
    <w:rsid w:val="00072EBD"/>
    <w:rsid w:val="00093D3E"/>
    <w:rsid w:val="002D2D54"/>
    <w:rsid w:val="00461672"/>
    <w:rsid w:val="0047569D"/>
    <w:rsid w:val="00573B30"/>
    <w:rsid w:val="00707323"/>
    <w:rsid w:val="0083113A"/>
    <w:rsid w:val="008C6A45"/>
    <w:rsid w:val="00921062"/>
    <w:rsid w:val="009E3422"/>
    <w:rsid w:val="00A115AC"/>
    <w:rsid w:val="00A47AB7"/>
    <w:rsid w:val="00B227AA"/>
    <w:rsid w:val="00E3413F"/>
    <w:rsid w:val="00E343F5"/>
    <w:rsid w:val="00E36B83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501A3"/>
  <w15:chartTrackingRefBased/>
  <w15:docId w15:val="{E89F84D9-848F-41A8-ACF1-8D05C023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93D3E"/>
  </w:style>
  <w:style w:type="paragraph" w:styleId="a5">
    <w:name w:val="footer"/>
    <w:basedOn w:val="a"/>
    <w:link w:val="a6"/>
    <w:uiPriority w:val="99"/>
    <w:unhideWhenUsed/>
    <w:rsid w:val="00093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93D3E"/>
  </w:style>
  <w:style w:type="character" w:styleId="a7">
    <w:name w:val="Placeholder Text"/>
    <w:basedOn w:val="a0"/>
    <w:uiPriority w:val="99"/>
    <w:semiHidden/>
    <w:rsid w:val="00093D3E"/>
    <w:rPr>
      <w:color w:val="808080"/>
    </w:rPr>
  </w:style>
  <w:style w:type="table" w:styleId="a8">
    <w:name w:val="Table Grid"/>
    <w:basedOn w:val="a1"/>
    <w:uiPriority w:val="39"/>
    <w:rsid w:val="0009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4326A2-9B2D-4375-B0C7-BEA8B5187BDA}"/>
      </w:docPartPr>
      <w:docPartBody>
        <w:p w:rsidR="00263FF6" w:rsidRDefault="0098285A">
          <w:r w:rsidRPr="001D6308">
            <w:rPr>
              <w:rStyle w:val="a3"/>
              <w:rtl/>
            </w:rPr>
            <w:t>לחץ או הקש כאן להזנת טקסט</w:t>
          </w:r>
          <w:r w:rsidRPr="001D630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5A"/>
    <w:rsid w:val="00261CD7"/>
    <w:rsid w:val="00263FF6"/>
    <w:rsid w:val="003D4E72"/>
    <w:rsid w:val="0098285A"/>
    <w:rsid w:val="00B36448"/>
    <w:rsid w:val="00CC26C5"/>
    <w:rsid w:val="00E03725"/>
    <w:rsid w:val="00EB3F1D"/>
    <w:rsid w:val="00F2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285A"/>
    <w:rPr>
      <w:color w:val="808080"/>
    </w:rPr>
  </w:style>
  <w:style w:type="paragraph" w:customStyle="1" w:styleId="0A4648F886D74BBC95681544C5AC96B0">
    <w:name w:val="0A4648F886D74BBC95681544C5AC96B0"/>
    <w:rsid w:val="00263FF6"/>
    <w:pPr>
      <w:bidi/>
    </w:pPr>
  </w:style>
  <w:style w:type="paragraph" w:customStyle="1" w:styleId="B008F36C192E48B58469B9675D2CC67C">
    <w:name w:val="B008F36C192E48B58469B9675D2CC67C"/>
    <w:rsid w:val="003D4E7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C88C-E74E-41ED-B09C-E4B67982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נני שבחובסקי</cp:lastModifiedBy>
  <cp:revision>10</cp:revision>
  <dcterms:created xsi:type="dcterms:W3CDTF">2019-05-02T09:40:00Z</dcterms:created>
  <dcterms:modified xsi:type="dcterms:W3CDTF">2019-07-21T05:25:00Z</dcterms:modified>
</cp:coreProperties>
</file>